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DDCA" w14:textId="77777777" w:rsidR="00E0502A" w:rsidRPr="00002D66" w:rsidRDefault="00E0502A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6D0264B3" w14:textId="77777777" w:rsidR="00B813D3" w:rsidRPr="00002D66" w:rsidRDefault="00B813D3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imię i nazwisko\nazwa wnioskodawcy</w:t>
      </w:r>
    </w:p>
    <w:p w14:paraId="0FDE0A76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544405D7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50A0F30E" w14:textId="77777777" w:rsidR="00E0502A" w:rsidRPr="00002D66" w:rsidRDefault="00E0502A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499933C8" w14:textId="77777777" w:rsidR="00B813D3" w:rsidRPr="00002D66" w:rsidRDefault="00B813D3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adres/siedziba</w:t>
      </w:r>
    </w:p>
    <w:p w14:paraId="15645561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452C15EC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4751D49A" w14:textId="77777777" w:rsidR="00B813D3" w:rsidRPr="00002D66" w:rsidRDefault="00B813D3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2955F7EE" w14:textId="77777777" w:rsidR="00B813D3" w:rsidRPr="00002D66" w:rsidRDefault="00B813D3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telefon kontaktowy</w:t>
      </w:r>
      <w:r w:rsidR="005E3029"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:</w:t>
      </w:r>
    </w:p>
    <w:p w14:paraId="62153316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255B3B9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0CDCAD28" w14:textId="77777777" w:rsidR="00B813D3" w:rsidRPr="00002D66" w:rsidRDefault="00B813D3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08EB8F0F" w14:textId="4E3D6D2B" w:rsidR="00B813D3" w:rsidRPr="00002D66" w:rsidRDefault="00002D66" w:rsidP="00E0502A">
      <w:pPr>
        <w:pStyle w:val="Bezodstpw"/>
        <w:ind w:right="581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e-mail**</w:t>
      </w:r>
    </w:p>
    <w:p w14:paraId="4FDBD66A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3FBD818A" w14:textId="065D5B8B" w:rsidR="00B813D3" w:rsidRPr="00002D66" w:rsidRDefault="00B813D3" w:rsidP="005E3029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002D66">
        <w:rPr>
          <w:rFonts w:ascii="Times New Roman" w:hAnsi="Times New Roman" w:cs="Times New Roman"/>
          <w:i/>
          <w:sz w:val="20"/>
          <w:szCs w:val="20"/>
        </w:rPr>
        <w:t>Wyrażam zgodę</w:t>
      </w:r>
      <w:r w:rsidR="00030B6C" w:rsidRPr="00002D66">
        <w:rPr>
          <w:rFonts w:ascii="Times New Roman" w:hAnsi="Times New Roman" w:cs="Times New Roman"/>
          <w:i/>
          <w:sz w:val="20"/>
          <w:szCs w:val="20"/>
        </w:rPr>
        <w:t>/</w:t>
      </w:r>
      <w:r w:rsidR="00002D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30B6C" w:rsidRPr="00002D66">
        <w:rPr>
          <w:rFonts w:ascii="Times New Roman" w:hAnsi="Times New Roman" w:cs="Times New Roman"/>
          <w:i/>
          <w:sz w:val="20"/>
          <w:szCs w:val="20"/>
        </w:rPr>
        <w:t>Nie wyrażam zgody</w:t>
      </w:r>
      <w:r w:rsidRPr="00002D66">
        <w:rPr>
          <w:rFonts w:ascii="Times New Roman" w:hAnsi="Times New Roman" w:cs="Times New Roman"/>
          <w:i/>
          <w:sz w:val="20"/>
          <w:szCs w:val="20"/>
        </w:rPr>
        <w:t xml:space="preserve"> na kontakt pod w/w numerem telefonu/ e-mail ** </w:t>
      </w:r>
    </w:p>
    <w:p w14:paraId="641F6D96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</w:rPr>
      </w:pPr>
    </w:p>
    <w:p w14:paraId="24BC0742" w14:textId="77777777" w:rsidR="005E3029" w:rsidRPr="00002D66" w:rsidRDefault="005E3029" w:rsidP="005E3029">
      <w:pPr>
        <w:pStyle w:val="Bezodstpw"/>
        <w:rPr>
          <w:rFonts w:ascii="Times New Roman" w:hAnsi="Times New Roman" w:cs="Times New Roman"/>
        </w:rPr>
      </w:pPr>
    </w:p>
    <w:p w14:paraId="5C6F3ACD" w14:textId="77777777" w:rsidR="005E3029" w:rsidRPr="00002D66" w:rsidRDefault="00B813D3" w:rsidP="005E3029">
      <w:pPr>
        <w:pStyle w:val="Bezodstpw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 ……………………………. </w:t>
      </w:r>
    </w:p>
    <w:p w14:paraId="322FC3C8" w14:textId="77777777" w:rsidR="00B813D3" w:rsidRPr="00002D66" w:rsidRDefault="00B813D3" w:rsidP="00E0502A">
      <w:pPr>
        <w:pStyle w:val="Bezodstpw"/>
        <w:tabs>
          <w:tab w:val="left" w:pos="1843"/>
        </w:tabs>
        <w:ind w:right="7229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02D66">
        <w:rPr>
          <w:rFonts w:ascii="Times New Roman" w:hAnsi="Times New Roman" w:cs="Times New Roman"/>
          <w:i/>
          <w:sz w:val="20"/>
          <w:szCs w:val="20"/>
          <w:vertAlign w:val="superscript"/>
        </w:rPr>
        <w:t>czytelny podpis</w:t>
      </w:r>
    </w:p>
    <w:p w14:paraId="6D76AC6A" w14:textId="77777777" w:rsidR="00B813D3" w:rsidRPr="00002D66" w:rsidRDefault="00B813D3" w:rsidP="00B813D3">
      <w:pPr>
        <w:rPr>
          <w:rFonts w:ascii="Times New Roman" w:hAnsi="Times New Roman" w:cs="Times New Roman"/>
        </w:rPr>
      </w:pPr>
    </w:p>
    <w:p w14:paraId="2F603AAE" w14:textId="77777777" w:rsidR="00771365" w:rsidRPr="001505FA" w:rsidRDefault="00771365" w:rsidP="007713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Urząd Marszałkowski Województwa Świętokrzyskiego</w:t>
      </w:r>
    </w:p>
    <w:p w14:paraId="19B7F8D5" w14:textId="77777777" w:rsidR="00771365" w:rsidRPr="001505FA" w:rsidRDefault="00771365" w:rsidP="007713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 xml:space="preserve">Departament </w:t>
      </w:r>
      <w:r>
        <w:rPr>
          <w:rFonts w:ascii="Times New Roman" w:hAnsi="Times New Roman" w:cs="Times New Roman"/>
          <w:b/>
          <w:sz w:val="24"/>
        </w:rPr>
        <w:t>Transportu</w:t>
      </w:r>
      <w:r w:rsidRPr="001505FA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Komunikacji</w:t>
      </w:r>
      <w:r w:rsidRPr="001505FA">
        <w:rPr>
          <w:rFonts w:ascii="Times New Roman" w:hAnsi="Times New Roman" w:cs="Times New Roman"/>
          <w:b/>
          <w:sz w:val="24"/>
        </w:rPr>
        <w:t xml:space="preserve"> i </w:t>
      </w:r>
      <w:r>
        <w:rPr>
          <w:rFonts w:ascii="Times New Roman" w:hAnsi="Times New Roman" w:cs="Times New Roman"/>
          <w:b/>
          <w:sz w:val="24"/>
        </w:rPr>
        <w:t>Infrastruktury</w:t>
      </w:r>
    </w:p>
    <w:p w14:paraId="41D1D221" w14:textId="77777777" w:rsidR="00771365" w:rsidRPr="001505FA" w:rsidRDefault="00771365" w:rsidP="007713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</w:t>
      </w:r>
      <w:r w:rsidRPr="001505F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Niepodległości</w:t>
      </w:r>
      <w:r w:rsidRPr="001505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1505FA">
        <w:rPr>
          <w:rFonts w:ascii="Times New Roman" w:hAnsi="Times New Roman" w:cs="Times New Roman"/>
          <w:b/>
          <w:sz w:val="24"/>
        </w:rPr>
        <w:t xml:space="preserve"> </w:t>
      </w:r>
    </w:p>
    <w:p w14:paraId="29771228" w14:textId="77777777" w:rsidR="00771365" w:rsidRDefault="00771365" w:rsidP="007713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25-5</w:t>
      </w:r>
      <w:r>
        <w:rPr>
          <w:rFonts w:ascii="Times New Roman" w:hAnsi="Times New Roman" w:cs="Times New Roman"/>
          <w:b/>
          <w:sz w:val="24"/>
        </w:rPr>
        <w:t>0</w:t>
      </w:r>
      <w:r w:rsidRPr="001505FA">
        <w:rPr>
          <w:rFonts w:ascii="Times New Roman" w:hAnsi="Times New Roman" w:cs="Times New Roman"/>
          <w:b/>
          <w:sz w:val="24"/>
        </w:rPr>
        <w:t>6 Kielce</w:t>
      </w:r>
    </w:p>
    <w:p w14:paraId="58005E06" w14:textId="77777777" w:rsidR="00771365" w:rsidRDefault="00771365" w:rsidP="007713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2123EFB0" w14:textId="77777777" w:rsidR="00771365" w:rsidRPr="001505FA" w:rsidRDefault="00771365" w:rsidP="00771365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e-mail: </w:t>
      </w:r>
      <w:r w:rsidRPr="00E016EF">
        <w:rPr>
          <w:rFonts w:ascii="Times New Roman" w:hAnsi="Times New Roman" w:cs="Times New Roman"/>
          <w:b/>
          <w:sz w:val="24"/>
        </w:rPr>
        <w:t>sek.tk@sejmik.kielce.pl</w:t>
      </w:r>
      <w:r w:rsidRPr="001505FA">
        <w:rPr>
          <w:rFonts w:ascii="Times New Roman" w:hAnsi="Times New Roman" w:cs="Times New Roman"/>
          <w:b/>
          <w:sz w:val="24"/>
        </w:rPr>
        <w:t xml:space="preserve"> </w:t>
      </w:r>
    </w:p>
    <w:p w14:paraId="387CF3BC" w14:textId="77777777" w:rsidR="00771365" w:rsidRDefault="00771365" w:rsidP="00B813D3">
      <w:pPr>
        <w:jc w:val="center"/>
        <w:rPr>
          <w:rFonts w:ascii="Times New Roman" w:hAnsi="Times New Roman" w:cs="Times New Roman"/>
          <w:b/>
        </w:rPr>
      </w:pPr>
    </w:p>
    <w:p w14:paraId="5332333E" w14:textId="2C9F5501" w:rsidR="00B813D3" w:rsidRPr="00002D66" w:rsidRDefault="00B813D3" w:rsidP="00B813D3">
      <w:pPr>
        <w:jc w:val="center"/>
        <w:rPr>
          <w:rFonts w:ascii="Times New Roman" w:hAnsi="Times New Roman" w:cs="Times New Roman"/>
          <w:b/>
        </w:rPr>
      </w:pPr>
      <w:r w:rsidRPr="00002D66">
        <w:rPr>
          <w:rFonts w:ascii="Times New Roman" w:hAnsi="Times New Roman" w:cs="Times New Roman"/>
          <w:b/>
        </w:rPr>
        <w:t>AWIADOMIENIE</w:t>
      </w:r>
    </w:p>
    <w:p w14:paraId="2C778A79" w14:textId="070053ED" w:rsidR="00030B6C" w:rsidRPr="00002D66" w:rsidRDefault="00B813D3" w:rsidP="00002D66">
      <w:pPr>
        <w:ind w:firstLine="708"/>
        <w:jc w:val="both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 xml:space="preserve">Działając na podstawie § 12 rozporządzenia Ministra Infrastruktury z dnia 23 września </w:t>
      </w:r>
      <w:r w:rsidR="00030B6C" w:rsidRPr="00002D66">
        <w:rPr>
          <w:rFonts w:ascii="Times New Roman" w:hAnsi="Times New Roman" w:cs="Times New Roman"/>
        </w:rPr>
        <w:t xml:space="preserve">2003 r. </w:t>
      </w:r>
      <w:r w:rsidR="00030B6C" w:rsidRPr="00002D66">
        <w:rPr>
          <w:rFonts w:ascii="Times New Roman" w:hAnsi="Times New Roman" w:cs="Times New Roman"/>
        </w:rPr>
        <w:br/>
        <w:t>w sprawie szczegółowych warunków zarządzania ruchem na drogach oraz wykonywania nadzoru nad tym zarządzaniem (Dz. U. z 2017r. poz. 784)</w:t>
      </w:r>
      <w:r w:rsidR="00002D66" w:rsidRPr="00002D66">
        <w:rPr>
          <w:rFonts w:ascii="Times New Roman" w:hAnsi="Times New Roman" w:cs="Times New Roman"/>
        </w:rPr>
        <w:t xml:space="preserve"> z</w:t>
      </w:r>
      <w:r w:rsidRPr="00002D66">
        <w:rPr>
          <w:rFonts w:ascii="Times New Roman" w:hAnsi="Times New Roman" w:cs="Times New Roman"/>
        </w:rPr>
        <w:t xml:space="preserve">awiadamiam o przywróceniu w dniu ………………………  stałej organizacji ruchu na drodze </w:t>
      </w:r>
      <w:r w:rsidR="00030B6C" w:rsidRPr="00002D66">
        <w:rPr>
          <w:rFonts w:ascii="Times New Roman" w:hAnsi="Times New Roman" w:cs="Times New Roman"/>
        </w:rPr>
        <w:t>wojewódzkiej</w:t>
      </w:r>
      <w:r w:rsidRPr="00002D66">
        <w:rPr>
          <w:rFonts w:ascii="Times New Roman" w:hAnsi="Times New Roman" w:cs="Times New Roman"/>
        </w:rPr>
        <w:t xml:space="preserve"> </w:t>
      </w:r>
      <w:r w:rsidR="00002D66" w:rsidRPr="00002D66">
        <w:rPr>
          <w:rFonts w:ascii="Times New Roman" w:hAnsi="Times New Roman" w:cs="Times New Roman"/>
        </w:rPr>
        <w:t>n</w:t>
      </w:r>
      <w:r w:rsidRPr="00002D66">
        <w:rPr>
          <w:rFonts w:ascii="Times New Roman" w:hAnsi="Times New Roman" w:cs="Times New Roman"/>
        </w:rPr>
        <w:t>r  ………….,  w  związku  z  zakończenie</w:t>
      </w:r>
      <w:r w:rsidR="00030B6C" w:rsidRPr="00002D66">
        <w:rPr>
          <w:rFonts w:ascii="Times New Roman" w:hAnsi="Times New Roman" w:cs="Times New Roman"/>
        </w:rPr>
        <w:t>m</w:t>
      </w:r>
      <w:r w:rsidRPr="00002D66">
        <w:rPr>
          <w:rFonts w:ascii="Times New Roman" w:hAnsi="Times New Roman" w:cs="Times New Roman"/>
        </w:rPr>
        <w:t xml:space="preserve"> robót</w:t>
      </w:r>
      <w:r w:rsidR="007B2011" w:rsidRPr="00002D66">
        <w:rPr>
          <w:rFonts w:ascii="Times New Roman" w:hAnsi="Times New Roman" w:cs="Times New Roman"/>
        </w:rPr>
        <w:t xml:space="preserve"> wymagających zmiany oznakowania drogi, </w:t>
      </w:r>
      <w:r w:rsidRPr="00002D66">
        <w:rPr>
          <w:rFonts w:ascii="Times New Roman" w:hAnsi="Times New Roman" w:cs="Times New Roman"/>
        </w:rPr>
        <w:t>zgodnie</w:t>
      </w:r>
      <w:r w:rsidR="007B2011" w:rsidRPr="00002D66">
        <w:rPr>
          <w:rFonts w:ascii="Times New Roman" w:hAnsi="Times New Roman" w:cs="Times New Roman"/>
        </w:rPr>
        <w:t xml:space="preserve"> </w:t>
      </w:r>
      <w:r w:rsidRPr="00002D66">
        <w:rPr>
          <w:rFonts w:ascii="Times New Roman" w:hAnsi="Times New Roman" w:cs="Times New Roman"/>
        </w:rPr>
        <w:t xml:space="preserve">z projektem </w:t>
      </w:r>
      <w:r w:rsidR="00030B6C" w:rsidRPr="00002D66">
        <w:rPr>
          <w:rFonts w:ascii="Times New Roman" w:hAnsi="Times New Roman" w:cs="Times New Roman"/>
        </w:rPr>
        <w:t xml:space="preserve">czasowej </w:t>
      </w:r>
      <w:r w:rsidRPr="00002D66">
        <w:rPr>
          <w:rFonts w:ascii="Times New Roman" w:hAnsi="Times New Roman" w:cs="Times New Roman"/>
        </w:rPr>
        <w:t>organizacj</w:t>
      </w:r>
      <w:r w:rsidR="00002D66" w:rsidRPr="00002D66">
        <w:rPr>
          <w:rFonts w:ascii="Times New Roman" w:hAnsi="Times New Roman" w:cs="Times New Roman"/>
        </w:rPr>
        <w:t>i</w:t>
      </w:r>
      <w:r w:rsidRPr="00002D66">
        <w:rPr>
          <w:rFonts w:ascii="Times New Roman" w:hAnsi="Times New Roman" w:cs="Times New Roman"/>
        </w:rPr>
        <w:t xml:space="preserve"> ruchu zatwierdzonym pismem znak </w:t>
      </w:r>
      <w:r w:rsidR="00030B6C" w:rsidRPr="00002D66">
        <w:rPr>
          <w:rFonts w:ascii="Times New Roman" w:hAnsi="Times New Roman" w:cs="Times New Roman"/>
        </w:rPr>
        <w:t>TK-</w:t>
      </w:r>
      <w:r w:rsidR="005E3029" w:rsidRPr="00002D66">
        <w:rPr>
          <w:rFonts w:ascii="Times New Roman" w:hAnsi="Times New Roman" w:cs="Times New Roman"/>
        </w:rPr>
        <w:t>VI</w:t>
      </w:r>
      <w:r w:rsidR="00030B6C" w:rsidRPr="00002D66">
        <w:rPr>
          <w:rFonts w:ascii="Times New Roman" w:hAnsi="Times New Roman" w:cs="Times New Roman"/>
        </w:rPr>
        <w:t>I</w:t>
      </w:r>
      <w:r w:rsidR="005E3029" w:rsidRPr="00002D66">
        <w:rPr>
          <w:rFonts w:ascii="Times New Roman" w:hAnsi="Times New Roman" w:cs="Times New Roman"/>
        </w:rPr>
        <w:t>.8022.</w:t>
      </w:r>
      <w:r w:rsidR="00030B6C" w:rsidRPr="00002D66">
        <w:rPr>
          <w:rFonts w:ascii="Times New Roman" w:hAnsi="Times New Roman" w:cs="Times New Roman"/>
        </w:rPr>
        <w:t>.…………………………</w:t>
      </w:r>
    </w:p>
    <w:p w14:paraId="0108134F" w14:textId="77777777" w:rsidR="00030B6C" w:rsidRPr="00002D66" w:rsidRDefault="005E3029" w:rsidP="005E3029">
      <w:pPr>
        <w:tabs>
          <w:tab w:val="left" w:pos="6360"/>
        </w:tabs>
        <w:spacing w:line="276" w:lineRule="auto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ab/>
      </w:r>
    </w:p>
    <w:p w14:paraId="2DD97EE3" w14:textId="77777777" w:rsidR="005E3029" w:rsidRPr="00002D66" w:rsidRDefault="005E3029" w:rsidP="005E3029">
      <w:pPr>
        <w:tabs>
          <w:tab w:val="left" w:pos="6360"/>
        </w:tabs>
        <w:spacing w:line="276" w:lineRule="auto"/>
        <w:rPr>
          <w:rFonts w:ascii="Times New Roman" w:hAnsi="Times New Roman" w:cs="Times New Roman"/>
        </w:rPr>
      </w:pPr>
    </w:p>
    <w:p w14:paraId="0BE5A55C" w14:textId="77777777" w:rsidR="00030B6C" w:rsidRPr="00002D66" w:rsidRDefault="00030B6C" w:rsidP="00E0502A">
      <w:pPr>
        <w:spacing w:after="0"/>
        <w:jc w:val="right"/>
        <w:rPr>
          <w:rFonts w:ascii="Times New Roman" w:hAnsi="Times New Roman" w:cs="Times New Roman"/>
        </w:rPr>
      </w:pPr>
      <w:r w:rsidRPr="00002D66">
        <w:rPr>
          <w:rFonts w:ascii="Times New Roman" w:hAnsi="Times New Roman" w:cs="Times New Roman"/>
        </w:rPr>
        <w:t>……………………………………</w:t>
      </w:r>
    </w:p>
    <w:p w14:paraId="04055FB4" w14:textId="77777777" w:rsidR="00030B6C" w:rsidRPr="00002D66" w:rsidRDefault="00030B6C" w:rsidP="00E0502A">
      <w:pPr>
        <w:spacing w:line="276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002D66">
        <w:rPr>
          <w:rFonts w:ascii="Times New Roman" w:hAnsi="Times New Roman" w:cs="Times New Roman"/>
          <w:vertAlign w:val="superscript"/>
        </w:rPr>
        <w:t>/podpis wnioskodawcy/</w:t>
      </w:r>
    </w:p>
    <w:p w14:paraId="5D352ABB" w14:textId="77777777" w:rsidR="00E0502A" w:rsidRPr="00002D66" w:rsidRDefault="00E0502A" w:rsidP="00B813D3">
      <w:pPr>
        <w:rPr>
          <w:rFonts w:ascii="Times New Roman" w:hAnsi="Times New Roman" w:cs="Times New Roman"/>
          <w:sz w:val="20"/>
          <w:szCs w:val="20"/>
        </w:rPr>
      </w:pPr>
    </w:p>
    <w:p w14:paraId="5BB5422D" w14:textId="77777777" w:rsidR="00B813D3" w:rsidRPr="00002D66" w:rsidRDefault="00B813D3" w:rsidP="00B813D3">
      <w:pPr>
        <w:rPr>
          <w:rFonts w:ascii="Times New Roman" w:hAnsi="Times New Roman" w:cs="Times New Roman"/>
          <w:sz w:val="20"/>
          <w:szCs w:val="20"/>
        </w:rPr>
      </w:pPr>
      <w:r w:rsidRPr="00002D66">
        <w:rPr>
          <w:rFonts w:ascii="Times New Roman" w:hAnsi="Times New Roman" w:cs="Times New Roman"/>
          <w:sz w:val="20"/>
          <w:szCs w:val="20"/>
        </w:rPr>
        <w:t xml:space="preserve">Do wiadomości: </w:t>
      </w:r>
    </w:p>
    <w:p w14:paraId="5C4972D5" w14:textId="77777777" w:rsidR="00771365" w:rsidRPr="001505FA" w:rsidRDefault="00030B6C" w:rsidP="007713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2D66">
        <w:rPr>
          <w:rFonts w:ascii="Times New Roman" w:hAnsi="Times New Roman" w:cs="Times New Roman"/>
          <w:sz w:val="20"/>
          <w:szCs w:val="20"/>
        </w:rPr>
        <w:t>1</w:t>
      </w:r>
      <w:r w:rsidR="00771365" w:rsidRPr="001505FA">
        <w:rPr>
          <w:rFonts w:ascii="Times New Roman" w:hAnsi="Times New Roman" w:cs="Times New Roman"/>
          <w:sz w:val="20"/>
          <w:szCs w:val="20"/>
        </w:rPr>
        <w:t xml:space="preserve">. Komenda Wojewódzka Policji w Kielcach </w:t>
      </w:r>
      <w:r w:rsidR="00771365">
        <w:rPr>
          <w:rFonts w:ascii="Times New Roman" w:hAnsi="Times New Roman" w:cs="Times New Roman"/>
          <w:sz w:val="20"/>
          <w:szCs w:val="20"/>
        </w:rPr>
        <w:t xml:space="preserve"> (</w:t>
      </w:r>
      <w:hyperlink r:id="rId5" w:history="1">
        <w:r w:rsidR="00771365" w:rsidRPr="00E016EF">
          <w:rPr>
            <w:rStyle w:val="Hipercze"/>
            <w:rFonts w:ascii="Times New Roman" w:hAnsi="Times New Roman" w:cs="Times New Roman"/>
            <w:sz w:val="20"/>
            <w:szCs w:val="20"/>
          </w:rPr>
          <w:t>wrd@ki.policja.gov.pl</w:t>
        </w:r>
      </w:hyperlink>
      <w:r w:rsidR="00771365">
        <w:rPr>
          <w:rFonts w:ascii="Times New Roman" w:hAnsi="Times New Roman" w:cs="Times New Roman"/>
          <w:sz w:val="20"/>
          <w:szCs w:val="20"/>
        </w:rPr>
        <w:t>)</w:t>
      </w:r>
    </w:p>
    <w:p w14:paraId="08C7373D" w14:textId="77777777" w:rsidR="00771365" w:rsidRPr="001505FA" w:rsidRDefault="00771365" w:rsidP="007713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>2. Świętokrzyski Zarząd Dróg Wojewódzkich w Kielcach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6" w:history="1">
        <w:r w:rsidRPr="003F0446">
          <w:rPr>
            <w:rStyle w:val="Hipercze"/>
            <w:rFonts w:ascii="Times New Roman" w:hAnsi="Times New Roman" w:cs="Times New Roman"/>
            <w:sz w:val="20"/>
            <w:szCs w:val="20"/>
          </w:rPr>
          <w:t>szdw.kielce@szdw.kielce.com.pl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5C95DF38" w14:textId="5D9EDB2D" w:rsidR="005E3029" w:rsidRPr="00002D66" w:rsidRDefault="005E3029" w:rsidP="00771365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A13E7B" w14:textId="77777777" w:rsidR="005E3029" w:rsidRDefault="005E3029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E6FE67" w14:textId="77777777" w:rsidR="005E3029" w:rsidRDefault="005E3029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AF688C" w14:textId="77777777" w:rsidR="00002D66" w:rsidRDefault="00002D66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B8CD31" w14:textId="77777777" w:rsidR="004C179E" w:rsidRDefault="004C179E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BA89DD" w14:textId="4E10772D" w:rsidR="004A50F1" w:rsidRPr="00BA53EF" w:rsidRDefault="004A50F1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Klauzula Informacyjna RODO </w:t>
      </w:r>
    </w:p>
    <w:p w14:paraId="3747B1F6" w14:textId="77777777" w:rsidR="004A50F1" w:rsidRPr="00BA53EF" w:rsidRDefault="004A50F1" w:rsidP="004A50F1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Na podstawie z art. 61 § 5 Kodeksu postępowania administracyjnego (Dz. U.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r. poz.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256 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0502A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="00E0502A">
        <w:rPr>
          <w:rFonts w:ascii="Times New Roman" w:eastAsia="Times New Roman" w:hAnsi="Times New Roman" w:cs="Times New Roman"/>
          <w:sz w:val="20"/>
          <w:szCs w:val="20"/>
        </w:rPr>
        <w:t>. zm.) i w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związku z art. 13 ust. 1−2 rozporządzenia Parlamentu Europejskiego i Rady (UE) 2016/679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br/>
        <w:t xml:space="preserve">z 27.04.2016 r. w sprawie ochrony osób fizycznych w związku z przetwarzaniem danych osobowych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br/>
        <w:t>i w sprawie swobodnego przepływu takich danych oraz uchylenia dyrektywy 95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>/46/WE (ogólne rozporządzenie o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ochronie danych) (Dz. Urz. UE L 119, s. 1) zwanego dalej RODO – tj. z uwagi na pozyskiwanie danych osobowych od osób, których te dane dotyczą, informuje się, że:</w:t>
      </w:r>
    </w:p>
    <w:p w14:paraId="5482F991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danych osobowych strony postępowania jest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Marszałek Województwa Świętokrzyskiego z siedzibą w Kielcach, 25-516 Kielce, al. IX Wieków Kielc 3, tel. 41 342-15-30, e-mail: </w:t>
      </w:r>
      <w:hyperlink r:id="rId7" w:history="1">
        <w:r w:rsidRPr="00BA53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urząd.marszalkowski@sejmik.kielce.pl</w:t>
        </w:r>
      </w:hyperlink>
      <w:r w:rsidRPr="00BA53EF">
        <w:rPr>
          <w:rFonts w:ascii="Times New Roman" w:eastAsia="Times New Roman" w:hAnsi="Times New Roman" w:cs="Times New Roman"/>
          <w:sz w:val="20"/>
          <w:szCs w:val="20"/>
        </w:rPr>
        <w:t>, adres strony: http://bip.sejmik.kielce.pl/.</w:t>
      </w:r>
    </w:p>
    <w:p w14:paraId="3FAD094A" w14:textId="56D9CEAE" w:rsidR="004A50F1" w:rsidRPr="00BA53EF" w:rsidRDefault="004A50F1" w:rsidP="004A50F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BA53EF">
        <w:rPr>
          <w:rFonts w:ascii="Times New Roman" w:eastAsia="Times New Roman" w:hAnsi="Times New Roman" w:cs="Times New Roman"/>
          <w:b/>
          <w:bCs/>
        </w:rPr>
        <w:t xml:space="preserve">  Dane kontaktowe inspektora ochrony danych:</w:t>
      </w:r>
      <w:r w:rsidRPr="00BA53EF">
        <w:rPr>
          <w:rFonts w:ascii="Times New Roman" w:eastAsia="Times New Roman" w:hAnsi="Times New Roman" w:cs="Times New Roman"/>
        </w:rPr>
        <w:t xml:space="preserve"> al. IX Wieków Kielc 3, 25-516 Kielce, </w:t>
      </w:r>
      <w:r w:rsidRPr="00BA53EF">
        <w:rPr>
          <w:rFonts w:ascii="Times New Roman" w:eastAsia="Times New Roman" w:hAnsi="Times New Roman" w:cs="Times New Roman"/>
        </w:rPr>
        <w:br/>
        <w:t xml:space="preserve">tel. </w:t>
      </w:r>
      <w:r w:rsidR="00536466">
        <w:t>41 342 15 18</w:t>
      </w:r>
      <w:r w:rsidRPr="00BA53EF">
        <w:rPr>
          <w:rFonts w:ascii="Times New Roman" w:eastAsia="Times New Roman" w:hAnsi="Times New Roman" w:cs="Times New Roman"/>
        </w:rPr>
        <w:t>, e-mail: </w:t>
      </w:r>
      <w:hyperlink r:id="rId8" w:history="1">
        <w:r w:rsidRPr="00BA53EF">
          <w:rPr>
            <w:rFonts w:ascii="Times New Roman" w:eastAsia="Times New Roman" w:hAnsi="Times New Roman" w:cs="Times New Roman"/>
            <w:color w:val="0000FF"/>
            <w:u w:val="single"/>
          </w:rPr>
          <w:t xml:space="preserve"> iod@sejmik.kielce.pl</w:t>
        </w:r>
      </w:hyperlink>
      <w:r w:rsidRPr="00BA53EF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Pr="00BA53EF">
        <w:rPr>
          <w:rFonts w:ascii="Times New Roman" w:eastAsia="Times New Roman" w:hAnsi="Times New Roman" w:cs="Times New Roman"/>
        </w:rPr>
        <w:t xml:space="preserve">  </w:t>
      </w:r>
    </w:p>
    <w:p w14:paraId="6C4A3F03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Administrator przetwarza dane strony postępowania na podstawie art. 6 ust. 1 lit. c) RODO do celów związanych z prowadzeniem postępowań administracyjnych dotyczących zezwoleń na wykorzystanie dróg w sposób szczególny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r w:rsidRPr="00A179F7">
        <w:rPr>
          <w:rFonts w:ascii="Times New Roman" w:eastAsia="Times New Roman" w:hAnsi="Times New Roman" w:cs="Times New Roman"/>
          <w:sz w:val="20"/>
          <w:szCs w:val="20"/>
        </w:rPr>
        <w:t xml:space="preserve">65, 65b ustawy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z dnia 20 czerwca 1997 r. Prawo o ruchu drogowym (DZ.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U.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E0502A">
        <w:rPr>
          <w:rFonts w:ascii="Times New Roman" w:eastAsia="Times New Roman" w:hAnsi="Times New Roman" w:cs="Times New Roman"/>
          <w:sz w:val="20"/>
          <w:szCs w:val="20"/>
        </w:rPr>
        <w:t>z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poz.110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proofErr w:type="spellStart"/>
      <w:r w:rsidRPr="00BA53EF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BA53EF">
        <w:rPr>
          <w:rFonts w:ascii="Times New Roman" w:eastAsia="Times New Roman" w:hAnsi="Times New Roman" w:cs="Times New Roman"/>
          <w:sz w:val="20"/>
          <w:szCs w:val="20"/>
        </w:rPr>
        <w:t>. zm.)</w:t>
      </w:r>
    </w:p>
    <w:p w14:paraId="77603BD7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Podanie danych  ma charakter dobrowolny, ale jest konieczne do wydania lub odmowy wydania zezwolenia na  wykorzystanie dróg w sposób szczególny.</w:t>
      </w:r>
    </w:p>
    <w:p w14:paraId="41E49AB8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będą przechowywane nie dłużej niż to wynika z Rozporządzenia Prezesa Rady Ministrów z dnia 18 stycznia 2011r w sprawie instrukcji kancelaryjnej, jednolitych rzeczowych wykazów akt oraz instrukcji w sprawie organizacji archiwów zakładowych (Dz. U. z 2011 r. poz. 67).</w:t>
      </w:r>
    </w:p>
    <w:p w14:paraId="7A10692B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Strona postępowania posiada prawo dostępu do treści swoich danych oraz prawo ich: sprostowania, ograniczenia przetwarzania.</w:t>
      </w:r>
    </w:p>
    <w:p w14:paraId="629F9F23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Strona postępowania ma prawo wniesienia skargi do Prezesa Urzędu Ochrony Danych Osobowych, gdy uzna, iż przetwarzanie danych osobowych dotyczących narusza przepisy RODO.</w:t>
      </w:r>
    </w:p>
    <w:p w14:paraId="20A9001F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mogą zostać ujawnione innym podmiotom upoważnionym na podstawie przepisów prawa.</w:t>
      </w:r>
    </w:p>
    <w:p w14:paraId="0E766926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nie będą przetwarzane w sposób zautomatyzowany, w tym również profilowane.</w:t>
      </w:r>
    </w:p>
    <w:p w14:paraId="6FACA002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nie będą przekazywane do państwa trzeciego lub organizacji międzynarodowej.</w:t>
      </w:r>
    </w:p>
    <w:p w14:paraId="4C835853" w14:textId="77777777" w:rsidR="004A50F1" w:rsidRPr="00030B6C" w:rsidRDefault="004A50F1" w:rsidP="00B813D3">
      <w:pPr>
        <w:rPr>
          <w:rFonts w:ascii="Times New Roman" w:hAnsi="Times New Roman" w:cs="Times New Roman"/>
          <w:i/>
          <w:sz w:val="18"/>
          <w:szCs w:val="18"/>
        </w:rPr>
      </w:pPr>
    </w:p>
    <w:sectPr w:rsidR="004A50F1" w:rsidRPr="0003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1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D3"/>
    <w:rsid w:val="00002D66"/>
    <w:rsid w:val="00030B6C"/>
    <w:rsid w:val="00033F50"/>
    <w:rsid w:val="00112366"/>
    <w:rsid w:val="00423C3D"/>
    <w:rsid w:val="00444CCF"/>
    <w:rsid w:val="004A50F1"/>
    <w:rsid w:val="004C179E"/>
    <w:rsid w:val="00536466"/>
    <w:rsid w:val="005E3029"/>
    <w:rsid w:val="00771365"/>
    <w:rsid w:val="007B2011"/>
    <w:rsid w:val="008D3372"/>
    <w:rsid w:val="00B813D3"/>
    <w:rsid w:val="00E0461C"/>
    <w:rsid w:val="00E0502A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09CE"/>
  <w15:chartTrackingRefBased/>
  <w15:docId w15:val="{617EB845-1E52-48ED-B8A5-21E7EAB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302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7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dw.kielce@szdw.kielce.com.pl" TargetMode="External"/><Relationship Id="rId5" Type="http://schemas.openxmlformats.org/officeDocument/2006/relationships/hyperlink" Target="mailto:wrd@ki.policj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Tomczyk, Marcin</dc:creator>
  <cp:keywords/>
  <dc:description/>
  <cp:lastModifiedBy>Tomczyk, Marcin</cp:lastModifiedBy>
  <cp:revision>5</cp:revision>
  <dcterms:created xsi:type="dcterms:W3CDTF">2022-03-18T12:07:00Z</dcterms:created>
  <dcterms:modified xsi:type="dcterms:W3CDTF">2024-10-09T06:37:00Z</dcterms:modified>
</cp:coreProperties>
</file>