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9" w:rsidRPr="00AE57C0" w:rsidRDefault="007360B9" w:rsidP="007360B9">
      <w:pPr>
        <w:jc w:val="center"/>
        <w:rPr>
          <w:rFonts w:ascii="Times New Roman" w:hAnsi="Times New Roman" w:cs="Times New Roman"/>
          <w:b/>
        </w:rPr>
      </w:pPr>
      <w:r w:rsidRPr="00AE57C0">
        <w:rPr>
          <w:rFonts w:ascii="Times New Roman" w:hAnsi="Times New Roman" w:cs="Times New Roman"/>
          <w:b/>
        </w:rPr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  <w:r>
        <w:rPr>
          <w:rFonts w:ascii="Times New Roman" w:hAnsi="Times New Roman" w:cs="Times New Roman"/>
          <w:b/>
          <w:i/>
          <w:u w:val="single"/>
        </w:rPr>
        <w:t>II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7360B9" w:rsidRPr="00AE57C0" w:rsidTr="000E5212">
        <w:trPr>
          <w:trHeight w:val="475"/>
        </w:trPr>
        <w:tc>
          <w:tcPr>
            <w:tcW w:w="959" w:type="dxa"/>
          </w:tcPr>
          <w:p w:rsidR="007360B9" w:rsidRPr="00AE57C0" w:rsidRDefault="007360B9" w:rsidP="000E5212"/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360B9" w:rsidRPr="00AE57C0" w:rsidTr="000E5212">
        <w:trPr>
          <w:trHeight w:val="971"/>
        </w:trPr>
        <w:tc>
          <w:tcPr>
            <w:tcW w:w="959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Rosyjsko-polski słownik tematyczny Ekonomia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Lubocha-Kruglik Jolanta, Zobek Teresa, Zych Anna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2001</w:t>
            </w:r>
          </w:p>
        </w:tc>
      </w:tr>
      <w:tr w:rsidR="007360B9" w:rsidRPr="00AE57C0" w:rsidTr="000E5212">
        <w:trPr>
          <w:trHeight w:val="971"/>
        </w:trPr>
        <w:tc>
          <w:tcPr>
            <w:tcW w:w="959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handlowy polsko - rosyjski i rosyjsko - polski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3415" w:type="dxa"/>
          </w:tcPr>
          <w:p w:rsidR="007360B9" w:rsidRPr="00AE57C0" w:rsidRDefault="007360B9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2007</w:t>
            </w:r>
          </w:p>
        </w:tc>
      </w:tr>
      <w:tr w:rsidR="007360B9" w:rsidRPr="00AE57C0" w:rsidTr="000E5212">
        <w:trPr>
          <w:trHeight w:val="971"/>
        </w:trPr>
        <w:tc>
          <w:tcPr>
            <w:tcW w:w="959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Słownik naukowo-techniczny angielsko-polski Wydanie XII 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Red. M.Berger, T.Jaworska, A.Baranowska, M.Barańska</w:t>
            </w:r>
          </w:p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360B9" w:rsidRPr="00AE57C0" w:rsidRDefault="007360B9" w:rsidP="000E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Data wydania: 03/2010 (dodruk)</w:t>
            </w:r>
          </w:p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Wydanie dwunaste poprawione i rozszerzone</w:t>
            </w:r>
          </w:p>
        </w:tc>
      </w:tr>
      <w:tr w:rsidR="007360B9" w:rsidRPr="00AE57C0" w:rsidTr="000E5212">
        <w:trPr>
          <w:trHeight w:val="971"/>
        </w:trPr>
        <w:tc>
          <w:tcPr>
            <w:tcW w:w="959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6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Słownik naukowo-techniczny polsko-angielski</w:t>
              </w:r>
            </w:hyperlink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hyperlink r:id="rId7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Monika Barańska (red.)</w:t>
              </w:r>
            </w:hyperlink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, </w:t>
            </w:r>
            <w:hyperlink r:id="rId8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Teresa Jaworska (red.)</w:t>
              </w:r>
            </w:hyperlink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, </w:t>
            </w:r>
            <w:hyperlink r:id="rId9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Ewa Romkowska (red.)</w:t>
              </w:r>
            </w:hyperlink>
          </w:p>
        </w:tc>
        <w:tc>
          <w:tcPr>
            <w:tcW w:w="3415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WNT</w:t>
            </w: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br/>
              <w:t>Rok wydania: 2010</w:t>
            </w:r>
          </w:p>
        </w:tc>
      </w:tr>
      <w:tr w:rsidR="007360B9" w:rsidRPr="00AE57C0" w:rsidTr="000E5212">
        <w:trPr>
          <w:trHeight w:val="971"/>
        </w:trPr>
        <w:tc>
          <w:tcPr>
            <w:tcW w:w="959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naukowo-techniczny polsko-rosyjski z suplementem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Praca zbiorowa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WNT 2008</w:t>
            </w:r>
          </w:p>
        </w:tc>
      </w:tr>
      <w:tr w:rsidR="007360B9" w:rsidRPr="00AE57C0" w:rsidTr="000E5212">
        <w:trPr>
          <w:trHeight w:val="971"/>
        </w:trPr>
        <w:tc>
          <w:tcPr>
            <w:tcW w:w="959" w:type="dxa"/>
          </w:tcPr>
          <w:p w:rsidR="007360B9" w:rsidRPr="00AE57C0" w:rsidRDefault="007360B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0" w:type="dxa"/>
          </w:tcPr>
          <w:p w:rsidR="007360B9" w:rsidRPr="00AE57C0" w:rsidRDefault="007360B9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naukowo-techniczny rosyjsko-polski z suplementem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Praca zbiorowa pod red. M. Martin, M. Boratyna, J. Januszkie</w:t>
            </w:r>
          </w:p>
        </w:tc>
        <w:tc>
          <w:tcPr>
            <w:tcW w:w="3415" w:type="dxa"/>
          </w:tcPr>
          <w:p w:rsidR="007360B9" w:rsidRPr="00AE57C0" w:rsidRDefault="007360B9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WNT</w:t>
            </w:r>
          </w:p>
        </w:tc>
      </w:tr>
    </w:tbl>
    <w:p w:rsidR="00A86546" w:rsidRDefault="00A86546"/>
    <w:sectPr w:rsidR="00A86546" w:rsidSect="007360B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56" w:rsidRDefault="002F5A56" w:rsidP="007360B9">
      <w:pPr>
        <w:spacing w:after="0" w:line="240" w:lineRule="auto"/>
      </w:pPr>
      <w:r>
        <w:separator/>
      </w:r>
    </w:p>
  </w:endnote>
  <w:endnote w:type="continuationSeparator" w:id="0">
    <w:p w:rsidR="002F5A56" w:rsidRDefault="002F5A56" w:rsidP="007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B9" w:rsidRDefault="007360B9" w:rsidP="007360B9">
    <w:pPr>
      <w:pStyle w:val="Stopka"/>
      <w:jc w:val="center"/>
      <w:rPr>
        <w:rFonts w:ascii="TimesNewRoman" w:hAnsi="TimesNewRoman"/>
        <w:color w:val="808080"/>
        <w:sz w:val="20"/>
        <w:szCs w:val="20"/>
      </w:rPr>
    </w:pPr>
    <w:r>
      <w:rPr>
        <w:rFonts w:ascii="TimesNewRoman" w:hAnsi="TimesNewRoman"/>
        <w:color w:val="808080"/>
        <w:sz w:val="20"/>
        <w:szCs w:val="20"/>
      </w:rPr>
      <w:t>Zakup gotowych opracowań, wydawnictw, publikacji niezbędnych do świadczenia usług informacyjnych pro-eksport i pro-biz dofinansowany</w:t>
    </w:r>
    <w:r w:rsidRPr="00563636">
      <w:rPr>
        <w:rFonts w:ascii="TimesNewRoman" w:hAnsi="TimesNewRoman"/>
        <w:color w:val="808080"/>
        <w:sz w:val="20"/>
        <w:szCs w:val="20"/>
      </w:rPr>
      <w:t xml:space="preserve"> jest ze </w:t>
    </w:r>
    <w:r w:rsidRPr="00563636">
      <w:rPr>
        <w:color w:val="808080"/>
        <w:sz w:val="20"/>
        <w:szCs w:val="20"/>
      </w:rPr>
      <w:t>ś</w:t>
    </w:r>
    <w:r w:rsidRPr="00563636">
      <w:rPr>
        <w:rFonts w:ascii="TimesNewRoman" w:hAnsi="TimesNewRoman"/>
        <w:color w:val="808080"/>
        <w:sz w:val="20"/>
        <w:szCs w:val="20"/>
      </w:rPr>
      <w:t>rodk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projektu</w:t>
    </w:r>
    <w:r>
      <w:rPr>
        <w:rFonts w:ascii="TimesNewRoman" w:hAnsi="TimesNewRoman"/>
        <w:color w:val="808080"/>
        <w:sz w:val="20"/>
        <w:szCs w:val="20"/>
      </w:rPr>
      <w:t xml:space="preserve"> systemowego pn.:</w:t>
    </w:r>
    <w:r w:rsidRPr="00563636">
      <w:rPr>
        <w:rFonts w:ascii="TimesNewRoman" w:hAnsi="TimesNewRoman"/>
        <w:color w:val="808080"/>
        <w:sz w:val="20"/>
        <w:szCs w:val="20"/>
      </w:rPr>
      <w:t xml:space="preserve"> „Sie</w:t>
    </w:r>
    <w:r w:rsidRPr="00563636">
      <w:rPr>
        <w:color w:val="808080"/>
        <w:sz w:val="20"/>
        <w:szCs w:val="20"/>
      </w:rPr>
      <w:t>ć</w:t>
    </w:r>
    <w:r w:rsidRPr="00563636">
      <w:rPr>
        <w:rFonts w:ascii="TimesNewRoman" w:hAnsi="TimesNewRoman"/>
        <w:color w:val="808080"/>
        <w:sz w:val="20"/>
        <w:szCs w:val="20"/>
      </w:rPr>
      <w:t xml:space="preserve"> Centr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Obs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ugi Inwestor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i Eksporter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w”</w:t>
    </w:r>
    <w:r w:rsidRPr="00563636">
      <w:rPr>
        <w:sz w:val="20"/>
        <w:szCs w:val="20"/>
      </w:rPr>
      <w:t xml:space="preserve"> </w:t>
    </w:r>
    <w:r w:rsidRPr="00563636">
      <w:rPr>
        <w:rFonts w:ascii="TimesNewRoman" w:hAnsi="TimesNewRoman"/>
        <w:color w:val="808080"/>
        <w:sz w:val="20"/>
        <w:szCs w:val="20"/>
      </w:rPr>
      <w:t>w ramach Poddzia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ania 6.2.1 Programu Opera</w:t>
    </w:r>
    <w:r>
      <w:rPr>
        <w:rFonts w:ascii="TimesNewRoman" w:hAnsi="TimesNewRoman"/>
        <w:color w:val="808080"/>
        <w:sz w:val="20"/>
        <w:szCs w:val="20"/>
      </w:rPr>
      <w:t>cyjnego Innowacyjna Gospodarka, 2007–2013</w:t>
    </w:r>
  </w:p>
  <w:p w:rsidR="007360B9" w:rsidRDefault="007360B9" w:rsidP="007360B9">
    <w:pPr>
      <w:pStyle w:val="Stopka"/>
    </w:pPr>
    <w:r w:rsidRPr="007D0820">
      <w:drawing>
        <wp:inline distT="0" distB="0" distL="0" distR="0">
          <wp:extent cx="1028700" cy="409575"/>
          <wp:effectExtent l="19050" t="0" r="0" b="0"/>
          <wp:docPr id="15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7D0820">
      <w:drawing>
        <wp:inline distT="0" distB="0" distL="0" distR="0">
          <wp:extent cx="978985" cy="409575"/>
          <wp:effectExtent l="19050" t="0" r="0" b="0"/>
          <wp:docPr id="16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7D0820">
      <w:drawing>
        <wp:inline distT="0" distB="0" distL="0" distR="0">
          <wp:extent cx="1181100" cy="409575"/>
          <wp:effectExtent l="19050" t="0" r="0" b="0"/>
          <wp:docPr id="17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0B9" w:rsidRDefault="00736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56" w:rsidRDefault="002F5A56" w:rsidP="007360B9">
      <w:pPr>
        <w:spacing w:after="0" w:line="240" w:lineRule="auto"/>
      </w:pPr>
      <w:r>
        <w:separator/>
      </w:r>
    </w:p>
  </w:footnote>
  <w:footnote w:type="continuationSeparator" w:id="0">
    <w:p w:rsidR="002F5A56" w:rsidRDefault="002F5A56" w:rsidP="0073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B9" w:rsidRDefault="007360B9" w:rsidP="007360B9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D0820">
      <w:drawing>
        <wp:inline distT="0" distB="0" distL="0" distR="0">
          <wp:extent cx="1066800" cy="657225"/>
          <wp:effectExtent l="19050" t="0" r="0" b="0"/>
          <wp:docPr id="13" name="Obraz 7" descr="cid:image002.jpg@01CCB35E.8EDA4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CCB35E.8EDA4A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8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-1905</wp:posOffset>
          </wp:positionV>
          <wp:extent cx="381000" cy="466725"/>
          <wp:effectExtent l="19050" t="0" r="0" b="0"/>
          <wp:wrapSquare wrapText="bothSides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60B9" w:rsidRDefault="007360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B9"/>
    <w:rsid w:val="00212FA1"/>
    <w:rsid w:val="002F5A56"/>
    <w:rsid w:val="003F7BFA"/>
    <w:rsid w:val="007360B9"/>
    <w:rsid w:val="00754115"/>
    <w:rsid w:val="00A86546"/>
    <w:rsid w:val="00AF0B5F"/>
    <w:rsid w:val="00B3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B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0B9"/>
  </w:style>
  <w:style w:type="paragraph" w:styleId="Stopka">
    <w:name w:val="footer"/>
    <w:basedOn w:val="Normalny"/>
    <w:link w:val="StopkaZnak"/>
    <w:uiPriority w:val="99"/>
    <w:semiHidden/>
    <w:unhideWhenUsed/>
    <w:rsid w:val="0073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0B9"/>
  </w:style>
  <w:style w:type="paragraph" w:styleId="Tekstdymka">
    <w:name w:val="Balloon Text"/>
    <w:basedOn w:val="Normalny"/>
    <w:link w:val="TekstdymkaZnak"/>
    <w:uiPriority w:val="99"/>
    <w:semiHidden/>
    <w:unhideWhenUsed/>
    <w:rsid w:val="007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B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73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media.pl/autor/1151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namedia.pl/autor/115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amedia.pl/produkty/pokaz/19806/Slownik-naukowo-techniczny-polsko-angielski,Monika-Baranska-re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onamedia.pl/autor/11509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anewac</dc:creator>
  <cp:keywords/>
  <dc:description/>
  <cp:lastModifiedBy>anewac</cp:lastModifiedBy>
  <cp:revision>1</cp:revision>
  <dcterms:created xsi:type="dcterms:W3CDTF">2012-07-10T12:14:00Z</dcterms:created>
  <dcterms:modified xsi:type="dcterms:W3CDTF">2012-07-10T12:16:00Z</dcterms:modified>
</cp:coreProperties>
</file>